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1F" w:rsidRDefault="008F5E1F" w:rsidP="008F5E1F">
      <w:pPr>
        <w:pStyle w:val="a3"/>
        <w:spacing w:before="0" w:beforeAutospacing="0" w:after="0" w:afterAutospacing="0" w:line="280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rFonts w:ascii="Times New Roman CYR" w:hAnsi="Times New Roman CYR" w:cs="Times New Roman CYR"/>
          <w:color w:val="000000"/>
          <w:sz w:val="28"/>
          <w:szCs w:val="28"/>
        </w:rPr>
        <w:t>АДМИНИСТРАЦИЯ СЕЛЬСКОГО ПОСЕЛЕНИЯ "СЕЛО БУЛАВА"</w:t>
      </w:r>
    </w:p>
    <w:p w:rsidR="008F5E1F" w:rsidRDefault="008F5E1F" w:rsidP="008F5E1F">
      <w:pPr>
        <w:pStyle w:val="a3"/>
        <w:spacing w:before="0" w:beforeAutospacing="0" w:after="0" w:afterAutospacing="0" w:line="280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rFonts w:ascii="Times New Roman CYR" w:hAnsi="Times New Roman CYR" w:cs="Times New Roman CYR"/>
          <w:color w:val="000000"/>
          <w:sz w:val="28"/>
          <w:szCs w:val="28"/>
        </w:rPr>
        <w:t>           Ульчского муниципального района Хабаровского края</w:t>
      </w:r>
    </w:p>
    <w:p w:rsidR="008F5E1F" w:rsidRDefault="008F5E1F" w:rsidP="008F5E1F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rFonts w:ascii="Times New Roman CYR" w:hAnsi="Times New Roman CYR" w:cs="Times New Roman CYR"/>
          <w:color w:val="000000"/>
          <w:sz w:val="28"/>
          <w:szCs w:val="28"/>
        </w:rPr>
        <w:t>ПОСТАНОВЛЕНИЕ</w:t>
      </w:r>
    </w:p>
    <w:p w:rsidR="008F5E1F" w:rsidRDefault="008F5E1F" w:rsidP="008F5E1F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03.12.2013        № 85-па</w:t>
      </w:r>
    </w:p>
    <w:p w:rsidR="008F5E1F" w:rsidRDefault="008F5E1F" w:rsidP="008F5E1F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с.Булава</w:t>
      </w:r>
    </w:p>
    <w:p w:rsidR="008F5E1F" w:rsidRDefault="008F5E1F" w:rsidP="008F5E1F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 w:line="240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Об утверждении порядка предоставления жилых помещений муниципального жилищного фонда по договорам социального найма, договорам найма специализированного жилого помещения, гражданам, проживавшим в утраченных жилых помещениях, находящихся в муниципальной собственности сельского поселения «Село Булава» Ульчского муниципального района Хабаровского края, предоставленных им по договорам социального найма, найма специализированного жилого помещения, а также постоянно проживавшим в утраченных бесхозяйных жилых помещениях</w:t>
      </w:r>
    </w:p>
    <w:p w:rsidR="008F5E1F" w:rsidRDefault="008F5E1F" w:rsidP="008F5E1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целях реализации мер социальной поддержки в форме предоставления жилых помещений гражданам, признанным пострадавшими в результате чрезвычайной ситуации, вызванной наводнением на территории сельского поселения «Село Булава» Ульчского муниципального района Хабаровского края,  в соответствии с постановлением Правительства Хабаровского края от 21.10.2013 года № 347-пр «О внесении изменений в государственную целевую программу Хабаровского края «Развитие жилищного строительства в Хабаровском крае», утвержденную постановлением Правительства Хабаровского края от 22 июня 2012 года № 205-пр» администрация  сельского поселения «Село Булава»</w:t>
      </w:r>
    </w:p>
    <w:p w:rsidR="008F5E1F" w:rsidRDefault="008F5E1F" w:rsidP="008F5E1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ПОСТАНОВЛЯЕТ: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Утвердить Порядок предоставления жилых помещений муниципального жилищного фонда по договорам социального найма, договорам найма специализированного жилого помещения, гражданам, проживавшим в утраченных жилых помещениях, находящихся в муниципальной собственности  сельского поселения «Село Булава» Ульчского муниципального района Хабаровского края, предоставленных им по договорам социального найма, найма специализированного жилого помещения, а также постоянно проживавшим в утраченных бесхозяйных жилых помещениях  согласно приложению.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Опубликовать настоящее постановление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 в информационно – телекоммуникационной сети «Интернет».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4. Контроль за выполнением настоящего постановления возложить на главного специалиста администрации сельского поселения «Село Булава» Бояшину И.В.</w:t>
      </w:r>
    </w:p>
    <w:p w:rsidR="008F5E1F" w:rsidRDefault="008F5E1F" w:rsidP="008F5E1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Н.П.Росугбу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ПРИЛОЖЕНИЕ 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6"/>
          <w:szCs w:val="6"/>
        </w:rPr>
        <w:t> </w:t>
      </w:r>
    </w:p>
    <w:p w:rsidR="008F5E1F" w:rsidRDefault="008F5E1F" w:rsidP="008F5E1F">
      <w:pPr>
        <w:pStyle w:val="a3"/>
        <w:spacing w:before="0" w:beforeAutospacing="0" w:after="0" w:afterAutospacing="0" w:line="240" w:lineRule="atLeast"/>
        <w:ind w:left="5942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 постановлению администрации сельского</w:t>
      </w:r>
    </w:p>
    <w:p w:rsidR="008F5E1F" w:rsidRDefault="008F5E1F" w:rsidP="008F5E1F">
      <w:pPr>
        <w:pStyle w:val="a3"/>
        <w:spacing w:before="0" w:beforeAutospacing="0" w:after="0" w:afterAutospacing="0" w:line="240" w:lineRule="atLeast"/>
        <w:ind w:left="5942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поселения</w:t>
      </w:r>
    </w:p>
    <w:p w:rsidR="008F5E1F" w:rsidRDefault="008F5E1F" w:rsidP="008F5E1F">
      <w:pPr>
        <w:pStyle w:val="a3"/>
        <w:spacing w:before="0" w:beforeAutospacing="0" w:after="0" w:afterAutospacing="0"/>
        <w:ind w:left="59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 03.12.2013_№ 85-па </w:t>
      </w:r>
    </w:p>
    <w:p w:rsidR="008F5E1F" w:rsidRDefault="008F5E1F" w:rsidP="008F5E1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ПОРЯДОК</w:t>
      </w:r>
    </w:p>
    <w:p w:rsidR="008F5E1F" w:rsidRDefault="008F5E1F" w:rsidP="008F5E1F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6"/>
          <w:szCs w:val="6"/>
        </w:rPr>
        <w:t> </w:t>
      </w:r>
    </w:p>
    <w:p w:rsidR="008F5E1F" w:rsidRDefault="008F5E1F" w:rsidP="008F5E1F">
      <w:pPr>
        <w:pStyle w:val="a3"/>
        <w:spacing w:before="0" w:beforeAutospacing="0" w:after="0" w:afterAutospacing="0" w:line="240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предоставления жилых помещений муниципального жилищного фонда по договорам социального найма, договорам найма специализированного жилого помещения, гражданам, проживавшим в утраченных жилых помещениях, находящихся в муниципальной собственности сельского поселения «Село Булава» Ульчского муниципального района Хабаровского края, предоставленных им по договорам социального найма, найма специализированного жилого помещения, а также постоянно проживавшим в утраченных бесхозяйных жилых помещениях</w:t>
      </w:r>
    </w:p>
    <w:p w:rsidR="008F5E1F" w:rsidRDefault="008F5E1F" w:rsidP="008F5E1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Общие положения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1.1. Настоящий порядок разработан в целях реализации мер социальной поддержки в форме предоставления жилых помещений гражданам, признанным пострадавшими в результате чрезвычайной ситуации, вызванной наводнением на территории  сельского поселения «Село Булава» Ульчского муниципального района Хабаровского края в августе-сентябре 2013 года и определяет механизм ее предоставления (далее – Порядок, меры поддержки, чрезвычайная ситуация, сельское поселение).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1.2. Право на получение мер поддержки имеют граждане Российской Федерации и (или) члены их семей, являющиеся гражданами Российской Федерации (далее – граждане) в отношении которых одновременно соблюдены следующие условия: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в результате чрезвычайной ситуации утратили жилые помещения, находящиеся в муниципальной собственности сельского поселения «Село Булава», предоставленные по договору социального найма, договору найма специализированного жилого помещения, либо постоянно проживающие в утраченных бесхозяйных жилых помещениях в соответствии с актом обследования жилого помещения межведомственной комиссией органа местного самоуправления и решением органа местного самоуправления о признании жилого помещения непригодным для проживания либо о признании многоквартирного дома аварийным;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постоянно проживали на день объявления чрезвычайной ситуации в утраченном жилом помещении, находящемся на территории сельского поселения, не имеющие другого жилья, пригодного для проживания.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Меры поддержки предоставляются однократно в отношении одного жилого помещения.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1.3. Факт проживания граждан, жилые помещения которых признаны непригодными для проживания, подтверждается регистрацией по месту жительства в данных жилых помещениях по состоянию на день объявления чрезвычайной ситуации, либо устанавливается в соответствии с действующим законодательством Российской Федерации в судебном порядке.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1.4. Члены семьи нанимателя жилого помещения, находящегося в муниципальной собственности сельского поселения, предоставленного по договору социального найма, договору найма специализированного жилого помещения, либо постоянно проживающие в утраченных бесхозяйных жилых помещениях определяются в соответствии со статьей 69 Жилищного кодекса Российской Федерации, за исключением членов семьи нанимателя служебных жилых помещений, члены семьи которого определяются в соответствии с договором найма служебного жилого помещения.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отношении несовершеннолетних или лиц, признанных в установленном порядке недееспособными, заявление о выборе формы предоставления мер поддержки подают их законные представители.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1.5. Нормативы общей площади жилого помещения для предоставления мер поддержки в соответствии с настоящим Порядком составляют: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до 33 кв. метров – для одиноко проживающего гражданина;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до 42 кв. метров – на семью из двух человек;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 18 кв.метров – на одного человека при численности членов семьи три и более человека.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Порядок подачи заявления гражданами,  и формирования списков граждан, жилые помещения которых признаны непригодными в результате чрезвычайной ситуации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2.1. Граждане, указанные в пункте 1.2 настоящего Порядка, подают заявление в администрацию сельского поселения «Село Булава» по форме, согласно приложению к настоящему Порядку.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2.2. К заявлению прилагаются следующие документы: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копии документов, удостоверяющих личность граждан, указанных в п.1.2 раздела 1 настоящего Порядка, (паспорт гражданина Российской Федерации, свидетельство о рождении ребёнка в возрасте до 14 лет);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копии документов, подтверждающих состав семьи, в том числе копия свидетельства о браке, копии свидетельств о рождении несовершеннолетних членов семьи, копии свидетельств об усыновлении (удочерении), копия решения суда о признании гражданина членом семьи.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Копии расписки в получении документов, представленных для принятия на учет объекта недвижимого имущества, выданные сельскому поселению отделением Управления Федеральной службы государственной регистрации, кадастра и картографии по Хабаровскому краю, в случае, если жилое помещение поставлено на учет, как бесхозяйная недвижимая вещь, прикладываются к заявлению администрацией  сельского поселения.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2.3. Заявление с приложением документов, указанных в пункте 2.2 раздела 2 настоящего Порядка, предоставляются лично гражданином в администрацию сельского поселения.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Заявление и копии документов, указанных в пункте 2.2 раздела 2 настоящего Порядка, могут быть направлены в администрацию сельского поселения заказным почтовым отправлением, при этом установление личности, удостоверение верности копий прилагаемых документов и свидетельствование подлинности подписи лица на заявлении осуществляются нотариусом или иным лицом согласно абзацу четвертому статьи 1 Основ законодательства Российской Федерации о нотариате в порядке, установленном статьями 77 – 80 Основ законодательства Российской Федерации о нотариате.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2.4. Заявление гражданина подается в администрацию сельского поселения по месту нахождения  утраченного жилого помещения: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гражданином - нанимателем утраченного жилого помещения, находящегося в муниципальной собственности и предоставленного гражданам по договорам социального найма или специализированного жилого помещения, либо постоянно проживающим в утраченном бесхозяйном жилом помещении. 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Члены семьи нанимателя подают заявление о включении граждан в список совместно.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2.5. Администрация сельского поселения регистрирует заявление в день поступления с указанием номера и даты регистрации. Оригиналы документов сверяются с копиями.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2.6. Администрация сельского поселения в течение 10 рабочих дней со дня поступления заявления и копий документов, указанных в пункте 2.2 раздела 2 настоящего Порядка, формирует списки граждан, жилые помещения которых признаны непригодными в результате чрезвычайной ситуации (далее – списки).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Администрация сельского поселения формирует списки  по форме, установленной Соглашением о предоставлении иных межбюджетных трансфертов из федерального бюджета бюджету Хабаровского края на финансирование расходных обязательств субъекта Российской Федерации (муниципальных образований) по реализации мероприятий федеральной целевой программы «Жилище» на 2011- 2015 годы», заключенного Правительством края с Федеральным агентством по строительству и жилищно-коммунальному хозяйству и в течении одного рабочего дня направляет в администрацию  района для проведения согласования в порядке, установленном постановлением Правительства Хабаровского края от 21.10.2013 года № 347-пр 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2.7. Списки  направляются по мере формирования в министерство строительства Хабаровского края, для составления единого списка граждан, жилые помещения которых признаны непригодными в результате чрезвычайной ситуации по Хабаровскому краю.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2.8. Администрация сельского поселения на основании единого списка, утвержденного Губернатором края, в течение пяти рабочих дней со дня его поступления направляет гражданину уведомление об удовлетворении либо отказе в удовлетворении его заявления с обоснованием причин отказа.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2.9. Гражданам, признанным пострадавшими в результате чрезвычайной ситуации, вызванной наводнением на территории  сельского поселения «Село Булава» Ульчского муниципального района Хабаровского края в августе-сентябре 2013 года и проживавшим в утраченных жилых помещениях, находящихся в муниципальной собственности сельского поселения «Село Булава», предоставленных им по договорам социального найма, договорам найма специализированного жилого помещения, либо постоянно проживавшим в утраченных бесхозяйных жилых помещениях взамен утраченного жилого помещения предоставляется жилое помещение в границах Ульчского муниципального района Хабаровского края..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Предоставление жилых помещений гражданам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F5E1F" w:rsidRDefault="008F5E1F" w:rsidP="008F5E1F">
      <w:pPr>
        <w:pStyle w:val="a3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Предоставление жилых помещений осуществляется в установленном законодательством порядке по договору социального найма или найма специализированного жилого помещения – гражданам, включенным в единый список и являющимися нанимателями утраченного помещения, находящегося в муниципальной собственности, предоставленного по договорам социального найма или найма специализированного жилого помещения,  либо постоянно проживавшим в утраченных бесхозяйных жилых помещениях</w:t>
      </w:r>
    </w:p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F"/>
    <w:rsid w:val="008F5E1F"/>
    <w:rsid w:val="009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64714-241E-4242-A1AA-609FE791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1674</Words>
  <Characters>9544</Characters>
  <Application>Microsoft Office Word</Application>
  <DocSecurity>0</DocSecurity>
  <Lines>79</Lines>
  <Paragraphs>22</Paragraphs>
  <ScaleCrop>false</ScaleCrop>
  <Company/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2017-12-28T07:36:00Z</dcterms:created>
  <dcterms:modified xsi:type="dcterms:W3CDTF">2017-12-28T07:36:00Z</dcterms:modified>
</cp:coreProperties>
</file>